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05" w:rsidRPr="00F05F68" w:rsidRDefault="00560953" w:rsidP="00F05F68">
      <w:pPr>
        <w:spacing w:line="460" w:lineRule="exact"/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25C1D" wp14:editId="75946799">
                <wp:simplePos x="0" y="0"/>
                <wp:positionH relativeFrom="column">
                  <wp:posOffset>5897245</wp:posOffset>
                </wp:positionH>
                <wp:positionV relativeFrom="paragraph">
                  <wp:posOffset>-146050</wp:posOffset>
                </wp:positionV>
                <wp:extent cx="914400" cy="2286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953" w:rsidRPr="00075409" w:rsidRDefault="00560953" w:rsidP="00381419">
                            <w:pPr>
                              <w:spacing w:line="200" w:lineRule="exact"/>
                              <w:rPr>
                                <w:color w:val="999999"/>
                                <w:sz w:val="20"/>
                              </w:rPr>
                            </w:pPr>
                            <w:r w:rsidRPr="00075409">
                              <w:rPr>
                                <w:rFonts w:hint="eastAsia"/>
                                <w:color w:val="999999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999999"/>
                                <w:sz w:val="20"/>
                              </w:rPr>
                              <w:t>07.9.20</w:t>
                            </w:r>
                            <w:r w:rsidRPr="00075409">
                              <w:rPr>
                                <w:rFonts w:hint="eastAsia"/>
                                <w:color w:val="999999"/>
                                <w:sz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64.35pt;margin-top:-11.5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" stroked="f">
                <v:textbox>
                  <w:txbxContent>
                    <w:p w:rsidR="00560953" w:rsidRPr="00075409" w:rsidRDefault="00560953" w:rsidP="00381419">
                      <w:pPr>
                        <w:spacing w:line="200" w:lineRule="exact"/>
                        <w:rPr>
                          <w:color w:val="999999"/>
                          <w:sz w:val="20"/>
                        </w:rPr>
                      </w:pPr>
                      <w:r w:rsidRPr="00075409">
                        <w:rPr>
                          <w:rFonts w:hint="eastAsia"/>
                          <w:color w:val="999999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color w:val="999999"/>
                          <w:sz w:val="20"/>
                        </w:rPr>
                        <w:t>07.9.20</w:t>
                      </w:r>
                      <w:r w:rsidRPr="00075409">
                        <w:rPr>
                          <w:rFonts w:hint="eastAsia"/>
                          <w:color w:val="999999"/>
                          <w:sz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E6E5CD" wp14:editId="520AB659">
            <wp:simplePos x="0" y="0"/>
            <wp:positionH relativeFrom="column">
              <wp:posOffset>5018405</wp:posOffset>
            </wp:positionH>
            <wp:positionV relativeFrom="paragraph">
              <wp:posOffset>-127000</wp:posOffset>
            </wp:positionV>
            <wp:extent cx="1105535" cy="832485"/>
            <wp:effectExtent l="0" t="0" r="0" b="5715"/>
            <wp:wrapNone/>
            <wp:docPr id="1" name="圖片 1" descr="「握手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握手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ED00E" wp14:editId="18609775">
                <wp:simplePos x="0" y="0"/>
                <wp:positionH relativeFrom="column">
                  <wp:posOffset>-143510</wp:posOffset>
                </wp:positionH>
                <wp:positionV relativeFrom="paragraph">
                  <wp:posOffset>-125857</wp:posOffset>
                </wp:positionV>
                <wp:extent cx="67564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953" w:rsidRPr="00CA1A92" w:rsidRDefault="00560953" w:rsidP="003A4214">
                            <w:pPr>
                              <w:pStyle w:val="a6"/>
                              <w:rPr>
                                <w:color w:val="808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表單</w:t>
                            </w:r>
                            <w:r w:rsidR="00625EFA">
                              <w:rPr>
                                <w:rFonts w:hint="eastAsia"/>
                                <w:color w:val="808080"/>
                                <w:sz w:val="24"/>
                                <w:szCs w:val="24"/>
                              </w:rPr>
                              <w:t>五</w:t>
                            </w:r>
                            <w:bookmarkStart w:id="0" w:name="_GoBack"/>
                            <w:bookmarkEnd w:id="0"/>
                          </w:p>
                          <w:p w:rsidR="00560953" w:rsidRDefault="00560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1.3pt;margin-top:-9.9pt;width:53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vcmgIAABk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" stroked="f">
                <v:textbox>
                  <w:txbxContent>
                    <w:p w:rsidR="00560953" w:rsidRPr="00CA1A92" w:rsidRDefault="00560953" w:rsidP="003A4214">
                      <w:pPr>
                        <w:pStyle w:val="a6"/>
                        <w:rPr>
                          <w:color w:val="80808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表單</w:t>
                      </w:r>
                      <w:r w:rsidR="00625EFA">
                        <w:rPr>
                          <w:rFonts w:hint="eastAsia"/>
                          <w:color w:val="808080"/>
                          <w:sz w:val="24"/>
                          <w:szCs w:val="24"/>
                        </w:rPr>
                        <w:t>五</w:t>
                      </w:r>
                      <w:bookmarkStart w:id="1" w:name="_GoBack"/>
                      <w:bookmarkEnd w:id="1"/>
                    </w:p>
                    <w:p w:rsidR="00560953" w:rsidRDefault="00560953"/>
                  </w:txbxContent>
                </v:textbox>
              </v:shape>
            </w:pict>
          </mc:Fallback>
        </mc:AlternateContent>
      </w:r>
      <w:r w:rsidR="00F05F68" w:rsidRPr="00F05F68">
        <w:rPr>
          <w:rFonts w:eastAsia="標楷體" w:hint="eastAsia"/>
          <w:b/>
          <w:sz w:val="36"/>
          <w:szCs w:val="36"/>
        </w:rPr>
        <w:t>屏東</w:t>
      </w:r>
      <w:r w:rsidR="00015A05" w:rsidRPr="00F05F68">
        <w:rPr>
          <w:rFonts w:eastAsia="標楷體" w:hint="eastAsia"/>
          <w:b/>
          <w:sz w:val="36"/>
          <w:szCs w:val="36"/>
        </w:rPr>
        <w:t>縣</w:t>
      </w:r>
      <w:r w:rsidR="00F05F68" w:rsidRPr="00F05F68">
        <w:rPr>
          <w:rFonts w:eastAsia="標楷體" w:hint="eastAsia"/>
          <w:b/>
          <w:sz w:val="36"/>
          <w:szCs w:val="36"/>
        </w:rPr>
        <w:t>東光</w:t>
      </w:r>
      <w:r w:rsidR="00015A05" w:rsidRPr="00F05F68">
        <w:rPr>
          <w:rFonts w:eastAsia="標楷體"/>
          <w:b/>
          <w:sz w:val="36"/>
          <w:szCs w:val="36"/>
        </w:rPr>
        <w:t>國小</w:t>
      </w:r>
    </w:p>
    <w:p w:rsidR="00015A05" w:rsidRPr="00F05F68" w:rsidRDefault="00015A05" w:rsidP="00F05F68">
      <w:pPr>
        <w:spacing w:line="460" w:lineRule="exact"/>
        <w:jc w:val="center"/>
        <w:rPr>
          <w:rFonts w:eastAsia="標楷體"/>
          <w:b/>
          <w:sz w:val="36"/>
          <w:szCs w:val="36"/>
        </w:rPr>
      </w:pPr>
      <w:r w:rsidRPr="00F05F68">
        <w:rPr>
          <w:rFonts w:eastAsia="標楷體" w:hint="eastAsia"/>
          <w:b/>
          <w:sz w:val="36"/>
          <w:szCs w:val="36"/>
        </w:rPr>
        <w:t>兒童輔導諮商</w:t>
      </w:r>
      <w:r w:rsidRPr="00F05F68">
        <w:rPr>
          <w:rFonts w:eastAsia="標楷體"/>
          <w:b/>
          <w:sz w:val="36"/>
          <w:szCs w:val="36"/>
        </w:rPr>
        <w:t>服務</w:t>
      </w:r>
      <w:r w:rsidR="00F05F68">
        <w:rPr>
          <w:rFonts w:eastAsia="標楷體" w:hint="eastAsia"/>
          <w:b/>
          <w:sz w:val="36"/>
          <w:szCs w:val="36"/>
        </w:rPr>
        <w:t>之</w:t>
      </w:r>
      <w:r w:rsidRPr="00F05F68">
        <w:rPr>
          <w:rFonts w:eastAsia="標楷體" w:hint="eastAsia"/>
          <w:b/>
          <w:sz w:val="36"/>
          <w:szCs w:val="36"/>
        </w:rPr>
        <w:t>家長</w:t>
      </w:r>
      <w:r w:rsidRPr="00F05F68">
        <w:rPr>
          <w:rFonts w:eastAsia="標楷體"/>
          <w:b/>
          <w:sz w:val="36"/>
          <w:szCs w:val="36"/>
        </w:rPr>
        <w:t>同意書</w:t>
      </w:r>
    </w:p>
    <w:p w:rsidR="00015A05" w:rsidRPr="00A7062A" w:rsidRDefault="00015A05" w:rsidP="00F05F68">
      <w:pPr>
        <w:spacing w:before="60" w:after="120" w:line="400" w:lineRule="exact"/>
        <w:ind w:firstLineChars="215" w:firstLine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本校輔導室經</w:t>
      </w:r>
      <w:r w:rsidR="00F05F68">
        <w:rPr>
          <w:rFonts w:ascii="標楷體" w:eastAsia="標楷體" w:hAnsi="標楷體" w:hint="eastAsia"/>
          <w:sz w:val="28"/>
          <w:szCs w:val="28"/>
        </w:rPr>
        <w:t>審慎</w:t>
      </w:r>
      <w:r>
        <w:rPr>
          <w:rFonts w:ascii="標楷體" w:eastAsia="標楷體" w:hAnsi="標楷體" w:hint="eastAsia"/>
          <w:sz w:val="28"/>
          <w:szCs w:val="28"/>
        </w:rPr>
        <w:t>評估</w:t>
      </w:r>
      <w:r w:rsidR="00F05F6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發現</w:t>
      </w:r>
      <w:r w:rsidRPr="00A7062A">
        <w:rPr>
          <w:rFonts w:ascii="標楷體" w:eastAsia="標楷體" w:hAnsi="標楷體" w:hint="eastAsia"/>
          <w:sz w:val="28"/>
          <w:szCs w:val="28"/>
        </w:rPr>
        <w:t>貴子女</w:t>
      </w:r>
      <w:r>
        <w:rPr>
          <w:rFonts w:ascii="標楷體" w:eastAsia="標楷體" w:hAnsi="標楷體" w:hint="eastAsia"/>
          <w:sz w:val="28"/>
          <w:szCs w:val="28"/>
        </w:rPr>
        <w:t>若能</w:t>
      </w:r>
      <w:r w:rsidRPr="00A7062A">
        <w:rPr>
          <w:rFonts w:ascii="標楷體" w:eastAsia="標楷體" w:hAnsi="標楷體" w:hint="eastAsia"/>
          <w:sz w:val="28"/>
          <w:szCs w:val="28"/>
        </w:rPr>
        <w:t>透過輔導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Pr="00A7062A">
        <w:rPr>
          <w:rFonts w:ascii="標楷體" w:eastAsia="標楷體" w:hAnsi="標楷體" w:hint="eastAsia"/>
          <w:sz w:val="28"/>
          <w:szCs w:val="28"/>
        </w:rPr>
        <w:t>師</w:t>
      </w:r>
      <w:r w:rsidR="004507C3">
        <w:rPr>
          <w:rFonts w:ascii="標楷體" w:eastAsia="標楷體" w:hAnsi="標楷體" w:hint="eastAsia"/>
          <w:sz w:val="28"/>
          <w:szCs w:val="28"/>
        </w:rPr>
        <w:t>/諮商心理師</w:t>
      </w:r>
      <w:r w:rsidRPr="00A7062A">
        <w:rPr>
          <w:rFonts w:ascii="標楷體" w:eastAsia="標楷體" w:hAnsi="標楷體" w:hint="eastAsia"/>
          <w:sz w:val="28"/>
          <w:szCs w:val="28"/>
        </w:rPr>
        <w:t>的協助</w:t>
      </w:r>
      <w:r>
        <w:rPr>
          <w:rFonts w:ascii="標楷體" w:eastAsia="標楷體" w:hAnsi="標楷體" w:hint="eastAsia"/>
          <w:sz w:val="28"/>
          <w:szCs w:val="28"/>
        </w:rPr>
        <w:t>、接受輔導諮商服務</w:t>
      </w:r>
      <w:r w:rsidRPr="00A7062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將有助於其</w:t>
      </w:r>
      <w:r w:rsidRPr="00A7062A">
        <w:rPr>
          <w:rFonts w:ascii="標楷體" w:eastAsia="標楷體" w:hAnsi="標楷體" w:hint="eastAsia"/>
          <w:sz w:val="28"/>
          <w:szCs w:val="28"/>
        </w:rPr>
        <w:t>發</w:t>
      </w:r>
      <w:r>
        <w:rPr>
          <w:rFonts w:ascii="標楷體" w:eastAsia="標楷體" w:hAnsi="標楷體" w:hint="eastAsia"/>
          <w:sz w:val="28"/>
          <w:szCs w:val="28"/>
        </w:rPr>
        <w:t>揮</w:t>
      </w:r>
      <w:r w:rsidRPr="00A7062A">
        <w:rPr>
          <w:rFonts w:ascii="標楷體" w:eastAsia="標楷體" w:hAnsi="標楷體" w:hint="eastAsia"/>
          <w:sz w:val="28"/>
          <w:szCs w:val="28"/>
        </w:rPr>
        <w:t>潛能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7062A">
        <w:rPr>
          <w:rFonts w:ascii="標楷體" w:eastAsia="標楷體" w:hAnsi="標楷體" w:hint="eastAsia"/>
          <w:sz w:val="28"/>
          <w:szCs w:val="28"/>
        </w:rPr>
        <w:t>增進學習效益</w:t>
      </w:r>
      <w:r>
        <w:rPr>
          <w:rFonts w:ascii="標楷體" w:eastAsia="標楷體" w:hAnsi="標楷體" w:hint="eastAsia"/>
          <w:sz w:val="28"/>
          <w:szCs w:val="28"/>
        </w:rPr>
        <w:t>、並</w:t>
      </w:r>
      <w:r w:rsidRPr="00A7062A">
        <w:rPr>
          <w:rFonts w:ascii="標楷體" w:eastAsia="標楷體" w:hAnsi="標楷體" w:hint="eastAsia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校園生活適應。期能</w:t>
      </w:r>
      <w:r w:rsidRPr="00A7062A">
        <w:rPr>
          <w:rFonts w:ascii="標楷體" w:eastAsia="標楷體" w:hAnsi="標楷體" w:hint="eastAsia"/>
          <w:sz w:val="28"/>
          <w:szCs w:val="28"/>
        </w:rPr>
        <w:t>獲得家長或監護人的同意，</w:t>
      </w:r>
      <w:r>
        <w:rPr>
          <w:rFonts w:ascii="標楷體" w:eastAsia="標楷體" w:hAnsi="標楷體" w:hint="eastAsia"/>
          <w:sz w:val="28"/>
          <w:szCs w:val="28"/>
        </w:rPr>
        <w:t>以利後續輔導進展。</w:t>
      </w:r>
      <w:r w:rsidRPr="00A7062A">
        <w:rPr>
          <w:rFonts w:ascii="標楷體" w:eastAsia="標楷體" w:hAnsi="標楷體" w:hint="eastAsia"/>
          <w:sz w:val="28"/>
          <w:szCs w:val="28"/>
        </w:rPr>
        <w:t>因此，請您詳讀</w:t>
      </w:r>
      <w:r>
        <w:rPr>
          <w:rFonts w:ascii="標楷體" w:eastAsia="標楷體" w:hAnsi="標楷體" w:hint="eastAsia"/>
          <w:sz w:val="28"/>
          <w:szCs w:val="28"/>
        </w:rPr>
        <w:t>以下內容</w:t>
      </w:r>
      <w:r w:rsidRPr="00A7062A">
        <w:rPr>
          <w:rFonts w:ascii="標楷體" w:eastAsia="標楷體" w:hAnsi="標楷體" w:hint="eastAsia"/>
          <w:sz w:val="28"/>
          <w:szCs w:val="28"/>
        </w:rPr>
        <w:t>，若同意接受</w:t>
      </w:r>
      <w:r>
        <w:rPr>
          <w:rFonts w:ascii="標楷體" w:eastAsia="標楷體" w:hAnsi="標楷體" w:hint="eastAsia"/>
          <w:sz w:val="28"/>
          <w:szCs w:val="28"/>
        </w:rPr>
        <w:t>本項</w:t>
      </w:r>
      <w:r w:rsidRPr="00A7062A">
        <w:rPr>
          <w:rFonts w:ascii="標楷體" w:eastAsia="標楷體" w:hAnsi="標楷體" w:hint="eastAsia"/>
          <w:sz w:val="28"/>
          <w:szCs w:val="28"/>
        </w:rPr>
        <w:t>服務，請簽名後交回學校輔導室。</w:t>
      </w:r>
    </w:p>
    <w:p w:rsidR="00015A05" w:rsidRPr="00C201D6" w:rsidRDefault="00015A05" w:rsidP="00091D64">
      <w:pPr>
        <w:spacing w:beforeLines="50" w:before="180" w:after="3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Pr="00C201D6">
        <w:rPr>
          <w:rFonts w:ascii="標楷體" w:eastAsia="標楷體" w:hAnsi="標楷體" w:hint="eastAsia"/>
          <w:b/>
          <w:sz w:val="28"/>
          <w:szCs w:val="28"/>
        </w:rPr>
        <w:t>服務說明：</w:t>
      </w:r>
    </w:p>
    <w:p w:rsidR="00015A05" w:rsidRDefault="00015A05" w:rsidP="00091D64">
      <w:pPr>
        <w:numPr>
          <w:ilvl w:val="0"/>
          <w:numId w:val="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05F68">
        <w:rPr>
          <w:rFonts w:ascii="標楷體" w:eastAsia="標楷體" w:hAnsi="標楷體" w:hint="eastAsia"/>
          <w:sz w:val="28"/>
          <w:szCs w:val="28"/>
          <w:u w:val="single"/>
        </w:rPr>
        <w:t>費用</w:t>
      </w:r>
      <w:r w:rsidRPr="00A7062A">
        <w:rPr>
          <w:rFonts w:ascii="標楷體" w:eastAsia="標楷體" w:hAnsi="標楷體" w:hint="eastAsia"/>
          <w:sz w:val="28"/>
          <w:szCs w:val="28"/>
        </w:rPr>
        <w:t>：免費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15A05" w:rsidRPr="00A7062A" w:rsidRDefault="00015A05" w:rsidP="00091D64">
      <w:pPr>
        <w:numPr>
          <w:ilvl w:val="0"/>
          <w:numId w:val="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05F68">
        <w:rPr>
          <w:rFonts w:ascii="標楷體" w:eastAsia="標楷體" w:hAnsi="標楷體" w:hint="eastAsia"/>
          <w:sz w:val="28"/>
          <w:szCs w:val="28"/>
          <w:u w:val="single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：1.□個別輔導</w:t>
      </w:r>
      <w:r w:rsidR="00F05F6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2.□團體輔導 </w:t>
      </w:r>
      <w:r w:rsidR="00F05F6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3.□其他(說明：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15A05" w:rsidRPr="00A7062A" w:rsidRDefault="00015A05" w:rsidP="00091D64">
      <w:pPr>
        <w:numPr>
          <w:ilvl w:val="0"/>
          <w:numId w:val="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05F68">
        <w:rPr>
          <w:rFonts w:ascii="標楷體" w:eastAsia="標楷體" w:hAnsi="標楷體" w:hint="eastAsia"/>
          <w:sz w:val="28"/>
          <w:szCs w:val="28"/>
          <w:u w:val="single"/>
        </w:rPr>
        <w:t>目的</w:t>
      </w:r>
      <w:r w:rsidRPr="00A7062A">
        <w:rPr>
          <w:rFonts w:ascii="標楷體" w:eastAsia="標楷體" w:hAnsi="標楷體" w:hint="eastAsia"/>
          <w:sz w:val="28"/>
          <w:szCs w:val="28"/>
        </w:rPr>
        <w:t>：透過輔導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Pr="00A7062A">
        <w:rPr>
          <w:rFonts w:ascii="標楷體" w:eastAsia="標楷體" w:hAnsi="標楷體" w:hint="eastAsia"/>
          <w:sz w:val="28"/>
          <w:szCs w:val="28"/>
        </w:rPr>
        <w:t>師</w:t>
      </w:r>
      <w:r w:rsidR="004507C3">
        <w:rPr>
          <w:rFonts w:ascii="標楷體" w:eastAsia="標楷體" w:hAnsi="標楷體" w:hint="eastAsia"/>
          <w:sz w:val="28"/>
          <w:szCs w:val="28"/>
        </w:rPr>
        <w:t>/諮商心理師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A7062A">
        <w:rPr>
          <w:rFonts w:ascii="標楷體" w:eastAsia="標楷體" w:hAnsi="標楷體" w:hint="eastAsia"/>
          <w:sz w:val="28"/>
          <w:szCs w:val="28"/>
        </w:rPr>
        <w:t>專業</w:t>
      </w:r>
      <w:r>
        <w:rPr>
          <w:rFonts w:ascii="標楷體" w:eastAsia="標楷體" w:hAnsi="標楷體" w:hint="eastAsia"/>
          <w:sz w:val="28"/>
          <w:szCs w:val="28"/>
        </w:rPr>
        <w:t>知能</w:t>
      </w:r>
      <w:r w:rsidRPr="00A7062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以遊戲、會談等方式，</w:t>
      </w:r>
      <w:r w:rsidRPr="00A7062A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貴子女心理輔導</w:t>
      </w:r>
      <w:r w:rsidRPr="00A7062A">
        <w:rPr>
          <w:rFonts w:ascii="標楷體" w:eastAsia="標楷體" w:hAnsi="標楷體" w:hint="eastAsia"/>
          <w:sz w:val="28"/>
          <w:szCs w:val="28"/>
        </w:rPr>
        <w:t>服務，並在專業保密原則下，協助</w:t>
      </w:r>
      <w:r>
        <w:rPr>
          <w:rFonts w:ascii="標楷體" w:eastAsia="標楷體" w:hAnsi="標楷體" w:hint="eastAsia"/>
          <w:sz w:val="28"/>
          <w:szCs w:val="28"/>
        </w:rPr>
        <w:t>貴子女</w:t>
      </w:r>
      <w:r w:rsidRPr="00A7062A">
        <w:rPr>
          <w:rFonts w:ascii="標楷體" w:eastAsia="標楷體" w:hAnsi="標楷體" w:hint="eastAsia"/>
          <w:sz w:val="28"/>
          <w:szCs w:val="28"/>
        </w:rPr>
        <w:t>開發潛能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7062A">
        <w:rPr>
          <w:rFonts w:ascii="標楷體" w:eastAsia="標楷體" w:hAnsi="標楷體" w:hint="eastAsia"/>
          <w:sz w:val="28"/>
          <w:szCs w:val="28"/>
        </w:rPr>
        <w:t>增進學習效益</w:t>
      </w:r>
      <w:r>
        <w:rPr>
          <w:rFonts w:ascii="標楷體" w:eastAsia="標楷體" w:hAnsi="標楷體" w:hint="eastAsia"/>
          <w:sz w:val="28"/>
          <w:szCs w:val="28"/>
        </w:rPr>
        <w:t>、學習情緒管理、發展</w:t>
      </w:r>
      <w:r w:rsidRPr="00A7062A">
        <w:rPr>
          <w:rFonts w:ascii="標楷體" w:eastAsia="標楷體" w:hAnsi="標楷體" w:hint="eastAsia"/>
          <w:sz w:val="28"/>
          <w:szCs w:val="28"/>
        </w:rPr>
        <w:t>良好人際</w:t>
      </w:r>
      <w:r>
        <w:rPr>
          <w:rFonts w:ascii="標楷體" w:eastAsia="標楷體" w:hAnsi="標楷體" w:hint="eastAsia"/>
          <w:sz w:val="28"/>
          <w:szCs w:val="28"/>
        </w:rPr>
        <w:t>技巧、並增進其校園生活適應</w:t>
      </w:r>
      <w:r w:rsidRPr="00A7062A">
        <w:rPr>
          <w:rFonts w:ascii="標楷體" w:eastAsia="標楷體" w:hAnsi="標楷體" w:hint="eastAsia"/>
          <w:sz w:val="28"/>
          <w:szCs w:val="28"/>
        </w:rPr>
        <w:t>。</w:t>
      </w:r>
    </w:p>
    <w:p w:rsidR="00015A05" w:rsidRPr="00A7062A" w:rsidRDefault="00015A05" w:rsidP="00091D64">
      <w:pPr>
        <w:numPr>
          <w:ilvl w:val="0"/>
          <w:numId w:val="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05F68">
        <w:rPr>
          <w:rFonts w:ascii="標楷體" w:eastAsia="標楷體" w:hAnsi="標楷體" w:hint="eastAsia"/>
          <w:sz w:val="28"/>
          <w:szCs w:val="28"/>
          <w:u w:val="single"/>
        </w:rPr>
        <w:t>保密</w:t>
      </w:r>
      <w:r w:rsidRPr="00A7062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輔導教師</w:t>
      </w:r>
      <w:r w:rsidR="004507C3">
        <w:rPr>
          <w:rFonts w:ascii="標楷體" w:eastAsia="標楷體" w:hAnsi="標楷體" w:hint="eastAsia"/>
          <w:sz w:val="28"/>
          <w:szCs w:val="28"/>
        </w:rPr>
        <w:t>/諮商心理師</w:t>
      </w:r>
      <w:r w:rsidRPr="00A7062A">
        <w:rPr>
          <w:rFonts w:ascii="標楷體" w:eastAsia="標楷體" w:hAnsi="標楷體" w:hint="eastAsia"/>
          <w:sz w:val="28"/>
          <w:szCs w:val="28"/>
        </w:rPr>
        <w:t>均接受過</w:t>
      </w:r>
      <w:r>
        <w:rPr>
          <w:rFonts w:ascii="標楷體" w:eastAsia="標楷體" w:hAnsi="標楷體" w:hint="eastAsia"/>
          <w:sz w:val="28"/>
          <w:szCs w:val="28"/>
        </w:rPr>
        <w:t>良好</w:t>
      </w:r>
      <w:r w:rsidRPr="00A7062A">
        <w:rPr>
          <w:rFonts w:ascii="標楷體" w:eastAsia="標楷體" w:hAnsi="標楷體" w:hint="eastAsia"/>
          <w:sz w:val="28"/>
          <w:szCs w:val="28"/>
        </w:rPr>
        <w:t>專業訓練，並被要求嚴守專業倫理，對於因晤談而知悉之隱私，必盡力守密，以維護</w:t>
      </w:r>
      <w:r>
        <w:rPr>
          <w:rFonts w:ascii="標楷體" w:eastAsia="標楷體" w:hAnsi="標楷體" w:hint="eastAsia"/>
          <w:sz w:val="28"/>
          <w:szCs w:val="28"/>
        </w:rPr>
        <w:t>兒童</w:t>
      </w:r>
      <w:r w:rsidRPr="00A7062A">
        <w:rPr>
          <w:rFonts w:ascii="標楷體" w:eastAsia="標楷體" w:hAnsi="標楷體" w:hint="eastAsia"/>
          <w:sz w:val="28"/>
          <w:szCs w:val="28"/>
        </w:rPr>
        <w:t xml:space="preserve">權益，但有下列各款之情事者不在此限： </w:t>
      </w:r>
    </w:p>
    <w:p w:rsidR="00015A05" w:rsidRPr="00A7062A" w:rsidRDefault="00015A05" w:rsidP="00091D64">
      <w:pPr>
        <w:numPr>
          <w:ilvl w:val="0"/>
          <w:numId w:val="1"/>
        </w:numPr>
        <w:tabs>
          <w:tab w:val="clear" w:pos="1344"/>
          <w:tab w:val="left" w:pos="1440"/>
          <w:tab w:val="left" w:pos="1620"/>
          <w:tab w:val="num" w:pos="1862"/>
        </w:tabs>
        <w:snapToGrid w:val="0"/>
        <w:spacing w:line="400" w:lineRule="exact"/>
        <w:ind w:left="1440" w:hanging="900"/>
        <w:jc w:val="both"/>
        <w:rPr>
          <w:rFonts w:ascii="標楷體" w:eastAsia="標楷體" w:hAnsi="標楷體"/>
          <w:sz w:val="28"/>
          <w:szCs w:val="28"/>
        </w:rPr>
      </w:pPr>
      <w:r w:rsidRPr="00A7062A">
        <w:rPr>
          <w:rFonts w:ascii="標楷體" w:eastAsia="標楷體" w:hAnsi="標楷體" w:hint="eastAsia"/>
          <w:sz w:val="28"/>
          <w:szCs w:val="28"/>
        </w:rPr>
        <w:t>經詳細解說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7062A">
        <w:rPr>
          <w:rFonts w:ascii="標楷體" w:eastAsia="標楷體" w:hAnsi="標楷體" w:hint="eastAsia"/>
          <w:sz w:val="28"/>
          <w:szCs w:val="28"/>
        </w:rPr>
        <w:t>告知其應有之權益，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A7062A">
        <w:rPr>
          <w:rFonts w:ascii="標楷體" w:eastAsia="標楷體" w:hAnsi="標楷體" w:hint="eastAsia"/>
          <w:sz w:val="28"/>
          <w:szCs w:val="28"/>
        </w:rPr>
        <w:t>徵得</w:t>
      </w:r>
      <w:r>
        <w:rPr>
          <w:rFonts w:ascii="標楷體" w:eastAsia="標楷體" w:hAnsi="標楷體" w:hint="eastAsia"/>
          <w:sz w:val="28"/>
          <w:szCs w:val="28"/>
        </w:rPr>
        <w:t>兒童或其法定代理人之</w:t>
      </w:r>
      <w:r w:rsidRPr="00A7062A">
        <w:rPr>
          <w:rFonts w:ascii="標楷體" w:eastAsia="標楷體" w:hAnsi="標楷體" w:hint="eastAsia"/>
          <w:sz w:val="28"/>
          <w:szCs w:val="28"/>
        </w:rPr>
        <w:t>同意者</w:t>
      </w:r>
      <w:r>
        <w:rPr>
          <w:rFonts w:ascii="標楷體" w:eastAsia="標楷體" w:hAnsi="標楷體" w:hint="eastAsia"/>
          <w:sz w:val="28"/>
          <w:szCs w:val="28"/>
        </w:rPr>
        <w:t>；</w:t>
      </w:r>
    </w:p>
    <w:p w:rsidR="00015A05" w:rsidRPr="00A7062A" w:rsidRDefault="00015A05" w:rsidP="00091D64">
      <w:pPr>
        <w:numPr>
          <w:ilvl w:val="0"/>
          <w:numId w:val="1"/>
        </w:numPr>
        <w:tabs>
          <w:tab w:val="clear" w:pos="1344"/>
          <w:tab w:val="left" w:pos="1440"/>
          <w:tab w:val="left" w:pos="1620"/>
          <w:tab w:val="num" w:pos="1862"/>
          <w:tab w:val="num" w:pos="2198"/>
        </w:tabs>
        <w:snapToGrid w:val="0"/>
        <w:spacing w:line="400" w:lineRule="exact"/>
        <w:ind w:left="1440" w:hanging="9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兒童或其關係人</w:t>
      </w:r>
      <w:r w:rsidRPr="00A7062A">
        <w:rPr>
          <w:rFonts w:ascii="標楷體" w:eastAsia="標楷體" w:hAnsi="標楷體" w:hint="eastAsia"/>
          <w:sz w:val="28"/>
          <w:szCs w:val="28"/>
        </w:rPr>
        <w:t>之狀況可能</w:t>
      </w:r>
      <w:r>
        <w:rPr>
          <w:rFonts w:ascii="標楷體" w:eastAsia="標楷體" w:hAnsi="標楷體" w:hint="eastAsia"/>
          <w:sz w:val="28"/>
          <w:szCs w:val="28"/>
        </w:rPr>
        <w:t>使自己或他人之生命安全、自由、財產面臨明顯而立即的危險者；</w:t>
      </w:r>
    </w:p>
    <w:p w:rsidR="00015A05" w:rsidRDefault="00015A05" w:rsidP="00091D64">
      <w:pPr>
        <w:numPr>
          <w:ilvl w:val="0"/>
          <w:numId w:val="1"/>
        </w:numPr>
        <w:tabs>
          <w:tab w:val="clear" w:pos="1344"/>
          <w:tab w:val="left" w:pos="1440"/>
          <w:tab w:val="left" w:pos="1620"/>
          <w:tab w:val="num" w:pos="1862"/>
          <w:tab w:val="num" w:pos="2198"/>
        </w:tabs>
        <w:snapToGrid w:val="0"/>
        <w:spacing w:line="400" w:lineRule="exact"/>
        <w:ind w:left="1440" w:hanging="9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兒童</w:t>
      </w:r>
      <w:r w:rsidRPr="00A7062A">
        <w:rPr>
          <w:rFonts w:ascii="標楷體" w:eastAsia="標楷體" w:hAnsi="標楷體" w:hint="eastAsia"/>
          <w:sz w:val="28"/>
          <w:szCs w:val="28"/>
        </w:rPr>
        <w:t>或其關係人涉及法律責任者，如：兒童少年福利法、優生保健法、</w:t>
      </w:r>
      <w:r w:rsidRPr="00A7062A">
        <w:rPr>
          <w:rFonts w:ascii="標楷體" w:eastAsia="標楷體" w:hAnsi="標楷體"/>
          <w:sz w:val="28"/>
          <w:szCs w:val="28"/>
        </w:rPr>
        <w:t>家</w:t>
      </w:r>
      <w:r w:rsidRPr="00A7062A">
        <w:rPr>
          <w:rFonts w:ascii="標楷體" w:eastAsia="標楷體" w:hAnsi="標楷體" w:hint="eastAsia"/>
          <w:sz w:val="28"/>
          <w:szCs w:val="28"/>
        </w:rPr>
        <w:t>庭</w:t>
      </w:r>
      <w:r w:rsidRPr="00A7062A">
        <w:rPr>
          <w:rFonts w:ascii="標楷體" w:eastAsia="標楷體" w:hAnsi="標楷體"/>
          <w:sz w:val="28"/>
          <w:szCs w:val="28"/>
        </w:rPr>
        <w:t>暴</w:t>
      </w:r>
      <w:r w:rsidRPr="00A7062A">
        <w:rPr>
          <w:rFonts w:ascii="標楷體" w:eastAsia="標楷體" w:hAnsi="標楷體" w:hint="eastAsia"/>
          <w:sz w:val="28"/>
          <w:szCs w:val="28"/>
        </w:rPr>
        <w:t>力防治法、性侵害犯罪防治法、兒童及少年性交易防制條例</w:t>
      </w:r>
      <w:r>
        <w:rPr>
          <w:rFonts w:ascii="標楷體" w:eastAsia="標楷體" w:hAnsi="標楷體" w:hint="eastAsia"/>
          <w:sz w:val="28"/>
          <w:szCs w:val="28"/>
        </w:rPr>
        <w:t>…</w:t>
      </w:r>
      <w:r w:rsidRPr="00A7062A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A7062A">
        <w:rPr>
          <w:rFonts w:ascii="標楷體" w:eastAsia="標楷體" w:hAnsi="標楷體" w:hint="eastAsia"/>
          <w:sz w:val="28"/>
          <w:szCs w:val="28"/>
        </w:rPr>
        <w:t>。</w:t>
      </w:r>
    </w:p>
    <w:p w:rsidR="00CE2348" w:rsidRDefault="00C476EC" w:rsidP="00091D64">
      <w:pPr>
        <w:pStyle w:val="a3"/>
        <w:numPr>
          <w:ilvl w:val="0"/>
          <w:numId w:val="2"/>
        </w:numPr>
        <w:tabs>
          <w:tab w:val="left" w:pos="1440"/>
          <w:tab w:val="left" w:pos="1620"/>
          <w:tab w:val="num" w:pos="1862"/>
          <w:tab w:val="num" w:pos="2198"/>
        </w:tabs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05F68">
        <w:rPr>
          <w:rFonts w:ascii="標楷體" w:eastAsia="標楷體" w:hAnsi="標楷體" w:hint="eastAsia"/>
          <w:sz w:val="28"/>
          <w:szCs w:val="28"/>
          <w:u w:val="single"/>
        </w:rPr>
        <w:t>時間</w:t>
      </w:r>
      <w:r w:rsidR="00F05F68">
        <w:rPr>
          <w:rFonts w:ascii="標楷體" w:eastAsia="標楷體" w:hAnsi="標楷體" w:hint="eastAsia"/>
          <w:sz w:val="28"/>
          <w:szCs w:val="28"/>
        </w:rPr>
        <w:t>:</w:t>
      </w:r>
      <w:r w:rsidR="00F05F68" w:rsidRPr="00CE2348">
        <w:rPr>
          <w:rFonts w:ascii="標楷體" w:eastAsia="標楷體" w:hAnsi="標楷體" w:hint="eastAsia"/>
          <w:color w:val="FF0000"/>
          <w:sz w:val="28"/>
          <w:szCs w:val="28"/>
        </w:rPr>
        <w:t>(依據情況會調整</w:t>
      </w:r>
      <w:r w:rsidR="00CE2348" w:rsidRPr="00CE2348">
        <w:rPr>
          <w:rFonts w:ascii="標楷體" w:eastAsia="標楷體" w:hAnsi="標楷體" w:hint="eastAsia"/>
          <w:color w:val="FF0000"/>
          <w:sz w:val="28"/>
          <w:szCs w:val="28"/>
        </w:rPr>
        <w:t>，遇到段考周暫停一次</w:t>
      </w:r>
      <w:r w:rsidR="00F05F68" w:rsidRPr="00CE2348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F05F68" w:rsidRDefault="00F05F68" w:rsidP="00CE2348">
      <w:pPr>
        <w:pStyle w:val="a3"/>
        <w:tabs>
          <w:tab w:val="left" w:pos="1440"/>
          <w:tab w:val="left" w:pos="1620"/>
          <w:tab w:val="num" w:pos="1862"/>
          <w:tab w:val="num" w:pos="2198"/>
        </w:tabs>
        <w:snapToGrid w:val="0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大約</w:t>
      </w:r>
      <w:r w:rsidR="00AD6280" w:rsidRPr="00AD6280">
        <w:rPr>
          <w:rFonts w:ascii="標楷體" w:eastAsia="標楷體" w:hAnsi="標楷體" w:hint="eastAsia"/>
          <w:sz w:val="28"/>
          <w:szCs w:val="28"/>
        </w:rPr>
        <w:t xml:space="preserve">從 </w:t>
      </w:r>
      <w:r w:rsidR="00CE234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E2348">
        <w:rPr>
          <w:rFonts w:ascii="標楷體" w:eastAsia="標楷體" w:hAnsi="標楷體" w:hint="eastAsia"/>
          <w:sz w:val="28"/>
          <w:szCs w:val="28"/>
        </w:rPr>
        <w:t>年</w:t>
      </w:r>
      <w:r w:rsidR="00AD6280" w:rsidRPr="00AD6280">
        <w:rPr>
          <w:rFonts w:ascii="標楷體" w:eastAsia="標楷體" w:hAnsi="標楷體" w:hint="eastAsia"/>
          <w:sz w:val="28"/>
          <w:szCs w:val="28"/>
        </w:rPr>
        <w:t>____ 月____日至</w:t>
      </w:r>
      <w:r w:rsidR="00CE234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CE2348">
        <w:rPr>
          <w:rFonts w:ascii="標楷體" w:eastAsia="標楷體" w:hAnsi="標楷體" w:hint="eastAsia"/>
          <w:sz w:val="28"/>
          <w:szCs w:val="28"/>
        </w:rPr>
        <w:t>年</w:t>
      </w:r>
      <w:r w:rsidR="00AD6280" w:rsidRPr="00AD6280">
        <w:rPr>
          <w:rFonts w:ascii="標楷體" w:eastAsia="標楷體" w:hAnsi="標楷體" w:hint="eastAsia"/>
          <w:sz w:val="28"/>
          <w:szCs w:val="28"/>
        </w:rPr>
        <w:t>____ 月____日，</w:t>
      </w:r>
    </w:p>
    <w:p w:rsidR="00C476EC" w:rsidRPr="00AD6280" w:rsidRDefault="00F05F68" w:rsidP="00F05F68">
      <w:pPr>
        <w:pStyle w:val="a3"/>
        <w:tabs>
          <w:tab w:val="left" w:pos="1440"/>
          <w:tab w:val="left" w:pos="1620"/>
          <w:tab w:val="num" w:pos="1862"/>
          <w:tab w:val="num" w:pos="2198"/>
        </w:tabs>
        <w:snapToGrid w:val="0"/>
        <w:spacing w:line="40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5550">
        <w:rPr>
          <w:rFonts w:ascii="標楷體" w:eastAsia="標楷體" w:hAnsi="標楷體" w:hint="eastAsia"/>
          <w:sz w:val="28"/>
          <w:szCs w:val="28"/>
        </w:rPr>
        <w:t>每周</w:t>
      </w:r>
      <w:r w:rsidR="005425AA">
        <w:rPr>
          <w:rFonts w:ascii="標楷體" w:eastAsia="標楷體" w:hAnsi="標楷體" w:hint="eastAsia"/>
          <w:sz w:val="28"/>
          <w:szCs w:val="28"/>
        </w:rPr>
        <w:t>__</w:t>
      </w:r>
      <w:r w:rsidR="004632C9">
        <w:rPr>
          <w:rFonts w:ascii="標楷體" w:eastAsia="標楷體" w:hAnsi="標楷體" w:hint="eastAsia"/>
          <w:sz w:val="28"/>
          <w:szCs w:val="28"/>
        </w:rPr>
        <w:t xml:space="preserve">__ </w:t>
      </w:r>
      <w:r w:rsidR="005425AA">
        <w:rPr>
          <w:rFonts w:ascii="標楷體" w:eastAsia="標楷體" w:hAnsi="標楷體" w:hint="eastAsia"/>
          <w:sz w:val="28"/>
          <w:szCs w:val="28"/>
        </w:rPr>
        <w:t>_</w:t>
      </w:r>
      <w:r w:rsidR="00AD6280" w:rsidRPr="00AD6280">
        <w:rPr>
          <w:rFonts w:ascii="標楷體" w:eastAsia="標楷體" w:hAnsi="標楷體" w:hint="eastAsia"/>
          <w:sz w:val="28"/>
          <w:szCs w:val="28"/>
        </w:rPr>
        <w:t>___點____分至____點____分</w:t>
      </w:r>
      <w:r w:rsidR="00AD6280">
        <w:rPr>
          <w:rFonts w:ascii="標楷體" w:eastAsia="標楷體" w:hAnsi="標楷體" w:hint="eastAsia"/>
          <w:sz w:val="28"/>
          <w:szCs w:val="28"/>
        </w:rPr>
        <w:t>，</w:t>
      </w:r>
      <w:r w:rsidR="00AD6280" w:rsidRPr="00AD6280">
        <w:rPr>
          <w:rFonts w:ascii="標楷體" w:eastAsia="標楷體" w:hAnsi="標楷體" w:hint="eastAsia"/>
          <w:sz w:val="28"/>
          <w:szCs w:val="28"/>
        </w:rPr>
        <w:t>共約_____</w:t>
      </w:r>
      <w:proofErr w:type="gramStart"/>
      <w:r w:rsidR="00091D6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AD6280">
        <w:rPr>
          <w:rFonts w:ascii="標楷體" w:eastAsia="標楷體" w:hAnsi="標楷體" w:hint="eastAsia"/>
          <w:sz w:val="28"/>
          <w:szCs w:val="28"/>
        </w:rPr>
        <w:t>。</w:t>
      </w:r>
    </w:p>
    <w:p w:rsidR="00015A05" w:rsidRPr="00C201D6" w:rsidRDefault="00015A05" w:rsidP="00091D64">
      <w:pPr>
        <w:spacing w:before="240" w:after="6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Pr="00C201D6">
        <w:rPr>
          <w:rFonts w:ascii="標楷體" w:eastAsia="標楷體" w:hAnsi="標楷體" w:hint="eastAsia"/>
          <w:b/>
          <w:sz w:val="28"/>
          <w:szCs w:val="28"/>
        </w:rPr>
        <w:t>家長或監護人應盡義務：</w:t>
      </w:r>
    </w:p>
    <w:p w:rsidR="00015A05" w:rsidRPr="00A7062A" w:rsidRDefault="00015A05" w:rsidP="00091D64">
      <w:pPr>
        <w:numPr>
          <w:ilvl w:val="1"/>
          <w:numId w:val="1"/>
        </w:numPr>
        <w:tabs>
          <w:tab w:val="clear" w:pos="1740"/>
        </w:tabs>
        <w:snapToGrid w:val="0"/>
        <w:spacing w:line="4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CE2348">
        <w:rPr>
          <w:rFonts w:ascii="標楷體" w:eastAsia="標楷體" w:hAnsi="標楷體" w:hint="eastAsia"/>
          <w:color w:val="FF0000"/>
          <w:sz w:val="28"/>
          <w:szCs w:val="28"/>
        </w:rPr>
        <w:t>接受晤談邀約</w:t>
      </w:r>
      <w:r>
        <w:rPr>
          <w:rFonts w:ascii="標楷體" w:eastAsia="標楷體" w:hAnsi="標楷體" w:hint="eastAsia"/>
          <w:sz w:val="28"/>
          <w:szCs w:val="28"/>
        </w:rPr>
        <w:t>：父母或主要照顧者在兒童成長中是極為重要的角色</w:t>
      </w:r>
      <w:r w:rsidRPr="00A7062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若輔導教師</w:t>
      </w:r>
      <w:r w:rsidR="004507C3">
        <w:rPr>
          <w:rFonts w:ascii="標楷體" w:eastAsia="標楷體" w:hAnsi="標楷體" w:hint="eastAsia"/>
          <w:sz w:val="28"/>
          <w:szCs w:val="28"/>
        </w:rPr>
        <w:t>/諮商心理師</w:t>
      </w:r>
      <w:r>
        <w:rPr>
          <w:rFonts w:ascii="標楷體" w:eastAsia="標楷體" w:hAnsi="標楷體" w:hint="eastAsia"/>
          <w:sz w:val="28"/>
          <w:szCs w:val="28"/>
        </w:rPr>
        <w:t>認為有必要邀請家長或主要照顧者</w:t>
      </w:r>
      <w:r w:rsidRPr="00A7062A">
        <w:rPr>
          <w:rFonts w:ascii="標楷體" w:eastAsia="標楷體" w:hAnsi="標楷體" w:hint="eastAsia"/>
          <w:sz w:val="28"/>
          <w:szCs w:val="28"/>
        </w:rPr>
        <w:t>提供更多</w:t>
      </w:r>
      <w:r>
        <w:rPr>
          <w:rFonts w:ascii="標楷體" w:eastAsia="標楷體" w:hAnsi="標楷體" w:hint="eastAsia"/>
          <w:sz w:val="28"/>
          <w:szCs w:val="28"/>
        </w:rPr>
        <w:t>有關兒童訊息，或依專業判斷需向家長或主要照顧者</w:t>
      </w:r>
      <w:r w:rsidRPr="00A7062A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兒童狀況與共同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商輔導策略，以裨益兒童的學習與人際適應時，家長或主要照顧者請</w:t>
      </w:r>
      <w:r w:rsidRPr="00A7062A">
        <w:rPr>
          <w:rFonts w:ascii="標楷體" w:eastAsia="標楷體" w:hAnsi="標楷體" w:hint="eastAsia"/>
          <w:sz w:val="28"/>
          <w:szCs w:val="28"/>
        </w:rPr>
        <w:t>出席。</w:t>
      </w:r>
    </w:p>
    <w:p w:rsidR="00015A05" w:rsidRDefault="00015A05" w:rsidP="00091D64">
      <w:pPr>
        <w:numPr>
          <w:ilvl w:val="1"/>
          <w:numId w:val="1"/>
        </w:numPr>
        <w:tabs>
          <w:tab w:val="clear" w:pos="1740"/>
        </w:tabs>
        <w:snapToGrid w:val="0"/>
        <w:spacing w:line="4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CE2348">
        <w:rPr>
          <w:rFonts w:ascii="標楷體" w:eastAsia="標楷體" w:hAnsi="標楷體" w:hint="eastAsia"/>
          <w:color w:val="FF0000"/>
          <w:sz w:val="28"/>
          <w:szCs w:val="28"/>
        </w:rPr>
        <w:t>與輔導人員</w:t>
      </w:r>
      <w:r w:rsidR="007167A7" w:rsidRPr="00CE2348">
        <w:rPr>
          <w:rFonts w:ascii="標楷體" w:eastAsia="標楷體" w:hAnsi="標楷體" w:hint="eastAsia"/>
          <w:color w:val="FF0000"/>
          <w:sz w:val="28"/>
          <w:szCs w:val="28"/>
        </w:rPr>
        <w:t>/諮商心理師</w:t>
      </w:r>
      <w:r w:rsidRPr="00CE2348">
        <w:rPr>
          <w:rFonts w:ascii="標楷體" w:eastAsia="標楷體" w:hAnsi="標楷體" w:hint="eastAsia"/>
          <w:color w:val="FF0000"/>
          <w:sz w:val="28"/>
          <w:szCs w:val="28"/>
        </w:rPr>
        <w:t>合作</w:t>
      </w:r>
      <w:r w:rsidRPr="00A7062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根據研究發現，結合學校、家庭與相關</w:t>
      </w:r>
      <w:r w:rsidRPr="00A7062A">
        <w:rPr>
          <w:rFonts w:ascii="標楷體" w:eastAsia="標楷體" w:hAnsi="標楷體" w:hint="eastAsia"/>
          <w:sz w:val="28"/>
          <w:szCs w:val="28"/>
        </w:rPr>
        <w:t>專業人員</w:t>
      </w:r>
      <w:r>
        <w:rPr>
          <w:rFonts w:ascii="標楷體" w:eastAsia="標楷體" w:hAnsi="標楷體" w:hint="eastAsia"/>
          <w:sz w:val="28"/>
          <w:szCs w:val="28"/>
        </w:rPr>
        <w:t>通力</w:t>
      </w:r>
      <w:r w:rsidRPr="00A7062A">
        <w:rPr>
          <w:rFonts w:ascii="標楷體" w:eastAsia="標楷體" w:hAnsi="標楷體" w:hint="eastAsia"/>
          <w:sz w:val="28"/>
          <w:szCs w:val="28"/>
        </w:rPr>
        <w:t>合作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A7062A">
        <w:rPr>
          <w:rFonts w:ascii="標楷體" w:eastAsia="標楷體" w:hAnsi="標楷體" w:hint="eastAsia"/>
          <w:sz w:val="28"/>
          <w:szCs w:val="28"/>
        </w:rPr>
        <w:t>輔導成效最為顯著</w:t>
      </w:r>
      <w:r>
        <w:rPr>
          <w:rFonts w:ascii="標楷體" w:eastAsia="標楷體" w:hAnsi="標楷體" w:hint="eastAsia"/>
          <w:sz w:val="28"/>
          <w:szCs w:val="28"/>
        </w:rPr>
        <w:t>。因此懇請家長或主要照顧者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儘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可能</w:t>
      </w:r>
      <w:r w:rsidRPr="00A7062A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輔導教師</w:t>
      </w:r>
      <w:r w:rsidR="00C976E7">
        <w:rPr>
          <w:rFonts w:ascii="標楷體" w:eastAsia="標楷體" w:hAnsi="標楷體" w:hint="eastAsia"/>
          <w:sz w:val="28"/>
          <w:szCs w:val="28"/>
        </w:rPr>
        <w:t>/諮商心理師</w:t>
      </w:r>
      <w:r w:rsidRPr="00A7062A">
        <w:rPr>
          <w:rFonts w:ascii="標楷體" w:eastAsia="標楷體" w:hAnsi="標楷體" w:hint="eastAsia"/>
          <w:sz w:val="28"/>
          <w:szCs w:val="28"/>
        </w:rPr>
        <w:t>合作，共同</w:t>
      </w:r>
      <w:r>
        <w:rPr>
          <w:rFonts w:ascii="標楷體" w:eastAsia="標楷體" w:hAnsi="標楷體" w:hint="eastAsia"/>
          <w:sz w:val="28"/>
          <w:szCs w:val="28"/>
        </w:rPr>
        <w:t>協助兒童</w:t>
      </w:r>
      <w:r w:rsidRPr="003A6422">
        <w:rPr>
          <w:rFonts w:ascii="標楷體" w:eastAsia="標楷體" w:hAnsi="標楷體" w:hint="eastAsia"/>
          <w:sz w:val="28"/>
          <w:szCs w:val="28"/>
        </w:rPr>
        <w:t>在學習的路上過得自在與快樂</w:t>
      </w:r>
      <w:r w:rsidRPr="00A7062A">
        <w:rPr>
          <w:rFonts w:ascii="標楷體" w:eastAsia="標楷體" w:hAnsi="標楷體" w:hint="eastAsia"/>
          <w:sz w:val="28"/>
          <w:szCs w:val="28"/>
        </w:rPr>
        <w:t>。</w:t>
      </w:r>
    </w:p>
    <w:p w:rsidR="00015A05" w:rsidRPr="00A7062A" w:rsidRDefault="00015A05" w:rsidP="00091D64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:rsidR="00015A05" w:rsidRPr="00CE2348" w:rsidRDefault="00295235" w:rsidP="00F6307B">
      <w:pPr>
        <w:spacing w:before="150" w:after="60" w:line="400" w:lineRule="exact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CE2348">
        <w:rPr>
          <w:rFonts w:ascii="標楷體" w:eastAsia="標楷體" w:hint="eastAsia"/>
          <w:b/>
          <w:sz w:val="28"/>
          <w:szCs w:val="28"/>
        </w:rPr>
        <w:t xml:space="preserve"> </w:t>
      </w:r>
      <w:proofErr w:type="gramStart"/>
      <w:r w:rsidR="00015A05" w:rsidRPr="00CE2348">
        <w:rPr>
          <w:rFonts w:ascii="標楷體" w:eastAsia="標楷體" w:hint="eastAsia"/>
          <w:b/>
          <w:sz w:val="28"/>
          <w:szCs w:val="28"/>
        </w:rPr>
        <w:t>本人已詳讀</w:t>
      </w:r>
      <w:proofErr w:type="gramEnd"/>
      <w:r w:rsidR="00015A05" w:rsidRPr="00CE2348">
        <w:rPr>
          <w:rFonts w:ascii="標楷體" w:eastAsia="標楷體" w:hint="eastAsia"/>
          <w:b/>
          <w:sz w:val="28"/>
          <w:szCs w:val="28"/>
        </w:rPr>
        <w:t>及</w:t>
      </w:r>
      <w:proofErr w:type="gramStart"/>
      <w:r w:rsidR="00015A05" w:rsidRPr="00CE2348">
        <w:rPr>
          <w:rFonts w:ascii="標楷體" w:eastAsia="標楷體" w:hint="eastAsia"/>
          <w:b/>
          <w:sz w:val="28"/>
          <w:szCs w:val="28"/>
        </w:rPr>
        <w:t>暸</w:t>
      </w:r>
      <w:proofErr w:type="gramEnd"/>
      <w:r w:rsidR="00015A05" w:rsidRPr="00CE2348">
        <w:rPr>
          <w:rFonts w:ascii="標楷體" w:eastAsia="標楷體" w:hint="eastAsia"/>
          <w:b/>
          <w:sz w:val="28"/>
          <w:szCs w:val="28"/>
        </w:rPr>
        <w:t>解上述規定，並同意子女接受本項兒童輔導諮商服務。</w:t>
      </w:r>
    </w:p>
    <w:p w:rsidR="00015A05" w:rsidRPr="00C201D6" w:rsidRDefault="00015A05" w:rsidP="00F6307B">
      <w:pPr>
        <w:spacing w:beforeLines="100" w:before="360" w:line="400" w:lineRule="exact"/>
        <w:ind w:left="480"/>
        <w:rPr>
          <w:rFonts w:ascii="標楷體" w:eastAsia="標楷體"/>
          <w:sz w:val="32"/>
          <w:szCs w:val="32"/>
        </w:rPr>
      </w:pPr>
      <w:r w:rsidRPr="00C201D6">
        <w:rPr>
          <w:rFonts w:ascii="標楷體" w:eastAsia="標楷體" w:hint="eastAsia"/>
          <w:sz w:val="32"/>
          <w:szCs w:val="32"/>
        </w:rPr>
        <w:t>子女姓名</w:t>
      </w:r>
      <w:r>
        <w:rPr>
          <w:rFonts w:ascii="標楷體" w:eastAsia="標楷體" w:hint="eastAsia"/>
          <w:sz w:val="32"/>
          <w:szCs w:val="32"/>
        </w:rPr>
        <w:t>：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　　  　　</w:t>
      </w:r>
      <w:r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="00F05F68">
        <w:rPr>
          <w:rFonts w:ascii="標楷體" w:eastAsia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int="eastAsia"/>
          <w:sz w:val="32"/>
          <w:szCs w:val="32"/>
        </w:rPr>
        <w:t xml:space="preserve">    </w:t>
      </w:r>
      <w:r w:rsidR="00F05F68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班級</w:t>
      </w:r>
      <w:r w:rsidRPr="00C201D6">
        <w:rPr>
          <w:rFonts w:ascii="標楷體" w:eastAsia="標楷體" w:hint="eastAsia"/>
          <w:sz w:val="32"/>
          <w:szCs w:val="32"/>
        </w:rPr>
        <w:t xml:space="preserve">： </w:t>
      </w:r>
      <w:r>
        <w:rPr>
          <w:rFonts w:ascii="標楷體" w:eastAsia="標楷體" w:hint="eastAsia"/>
          <w:sz w:val="32"/>
          <w:szCs w:val="32"/>
          <w:u w:val="single"/>
        </w:rPr>
        <w:t xml:space="preserve">  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 　</w:t>
      </w:r>
      <w:r w:rsidRPr="00C201D6">
        <w:rPr>
          <w:rFonts w:ascii="標楷體" w:eastAsia="標楷體" w:hint="eastAsia"/>
          <w:sz w:val="32"/>
          <w:szCs w:val="32"/>
        </w:rPr>
        <w:t xml:space="preserve"> 年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　</w:t>
      </w:r>
      <w:r w:rsidRPr="00C201D6">
        <w:rPr>
          <w:rFonts w:ascii="標楷體" w:eastAsia="標楷體" w:hint="eastAsia"/>
          <w:sz w:val="32"/>
          <w:szCs w:val="32"/>
        </w:rPr>
        <w:t>班</w:t>
      </w:r>
    </w:p>
    <w:p w:rsidR="00B853BE" w:rsidRDefault="00015A05" w:rsidP="00F6307B">
      <w:pPr>
        <w:spacing w:beforeLines="100" w:before="360" w:after="15" w:line="400" w:lineRule="exact"/>
        <w:ind w:right="-180" w:firstLine="480"/>
      </w:pPr>
      <w:r w:rsidRPr="00C201D6">
        <w:rPr>
          <w:rFonts w:ascii="標楷體" w:eastAsia="標楷體" w:hint="eastAsia"/>
          <w:sz w:val="32"/>
          <w:szCs w:val="32"/>
        </w:rPr>
        <w:t>家長</w:t>
      </w:r>
      <w:r>
        <w:rPr>
          <w:rFonts w:ascii="標楷體" w:eastAsia="標楷體" w:hint="eastAsia"/>
          <w:sz w:val="32"/>
          <w:szCs w:val="32"/>
        </w:rPr>
        <w:t>/監護人</w:t>
      </w:r>
      <w:r w:rsidRPr="00C201D6">
        <w:rPr>
          <w:rFonts w:ascii="標楷體" w:eastAsia="標楷體" w:hint="eastAsia"/>
          <w:sz w:val="32"/>
          <w:szCs w:val="32"/>
        </w:rPr>
        <w:t>簽名：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                </w:t>
      </w:r>
      <w:r w:rsidRPr="00C201D6">
        <w:rPr>
          <w:rFonts w:ascii="標楷體" w:eastAsia="標楷體" w:hint="eastAsia"/>
          <w:sz w:val="32"/>
          <w:szCs w:val="32"/>
        </w:rPr>
        <w:t xml:space="preserve"> </w:t>
      </w:r>
      <w:r w:rsidR="00F05F68">
        <w:rPr>
          <w:rFonts w:ascii="標楷體" w:eastAsia="標楷體" w:hint="eastAsia"/>
          <w:sz w:val="32"/>
          <w:szCs w:val="32"/>
        </w:rPr>
        <w:t xml:space="preserve">  </w:t>
      </w:r>
      <w:r w:rsidRPr="00C201D6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     </w:t>
      </w:r>
      <w:r w:rsidRPr="00C201D6">
        <w:rPr>
          <w:rFonts w:ascii="標楷體" w:eastAsia="標楷體" w:hint="eastAsia"/>
          <w:sz w:val="32"/>
          <w:szCs w:val="32"/>
        </w:rPr>
        <w:t>年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Pr="00C201D6">
        <w:rPr>
          <w:rFonts w:ascii="標楷體" w:eastAsia="標楷體" w:hint="eastAsia"/>
          <w:sz w:val="32"/>
          <w:szCs w:val="32"/>
        </w:rPr>
        <w:t>月</w:t>
      </w:r>
      <w:r w:rsidRPr="00C201D6"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Pr="00C201D6">
        <w:rPr>
          <w:rFonts w:ascii="標楷體" w:eastAsia="標楷體" w:hint="eastAsia"/>
          <w:sz w:val="32"/>
          <w:szCs w:val="32"/>
        </w:rPr>
        <w:t>日</w:t>
      </w:r>
    </w:p>
    <w:sectPr w:rsidR="00B853BE" w:rsidSect="00CE2348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48" w:rsidRDefault="00CE2348" w:rsidP="00CE2348">
      <w:r>
        <w:separator/>
      </w:r>
    </w:p>
  </w:endnote>
  <w:endnote w:type="continuationSeparator" w:id="0">
    <w:p w:rsidR="00CE2348" w:rsidRDefault="00CE2348" w:rsidP="00CE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48" w:rsidRDefault="00CE2348" w:rsidP="00CE2348">
      <w:r>
        <w:separator/>
      </w:r>
    </w:p>
  </w:footnote>
  <w:footnote w:type="continuationSeparator" w:id="0">
    <w:p w:rsidR="00CE2348" w:rsidRDefault="00CE2348" w:rsidP="00CE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673F"/>
    <w:multiLevelType w:val="hybridMultilevel"/>
    <w:tmpl w:val="5C6C2DB0"/>
    <w:lvl w:ilvl="0" w:tplc="E2A8F7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BF252F1"/>
    <w:multiLevelType w:val="hybridMultilevel"/>
    <w:tmpl w:val="0F267994"/>
    <w:lvl w:ilvl="0" w:tplc="0FC65FA2">
      <w:start w:val="1"/>
      <w:numFmt w:val="taiwaneseCountingThousand"/>
      <w:lvlText w:val="（%1）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E2A8F792">
      <w:start w:val="1"/>
      <w:numFmt w:val="taiwaneseCountingThousand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BE"/>
    <w:rsid w:val="00015A05"/>
    <w:rsid w:val="00091D64"/>
    <w:rsid w:val="00144509"/>
    <w:rsid w:val="00295235"/>
    <w:rsid w:val="004507C3"/>
    <w:rsid w:val="00450C3C"/>
    <w:rsid w:val="004632C9"/>
    <w:rsid w:val="005425AA"/>
    <w:rsid w:val="00560953"/>
    <w:rsid w:val="005B5550"/>
    <w:rsid w:val="00625EFA"/>
    <w:rsid w:val="007167A7"/>
    <w:rsid w:val="00976DD2"/>
    <w:rsid w:val="00AD6280"/>
    <w:rsid w:val="00B853BE"/>
    <w:rsid w:val="00C476EC"/>
    <w:rsid w:val="00C976E7"/>
    <w:rsid w:val="00CE2348"/>
    <w:rsid w:val="00F05F68"/>
    <w:rsid w:val="00F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0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8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5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5F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CE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CE2348"/>
    <w:rPr>
      <w:kern w:val="2"/>
    </w:rPr>
  </w:style>
  <w:style w:type="paragraph" w:styleId="a8">
    <w:name w:val="footer"/>
    <w:basedOn w:val="a"/>
    <w:link w:val="a9"/>
    <w:uiPriority w:val="99"/>
    <w:unhideWhenUsed/>
    <w:rsid w:val="00CE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E234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0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8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5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5F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CE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CE2348"/>
    <w:rPr>
      <w:kern w:val="2"/>
    </w:rPr>
  </w:style>
  <w:style w:type="paragraph" w:styleId="a8">
    <w:name w:val="footer"/>
    <w:basedOn w:val="a"/>
    <w:link w:val="a9"/>
    <w:uiPriority w:val="99"/>
    <w:unhideWhenUsed/>
    <w:rsid w:val="00CE23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E23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1FA3-4588-4803-9660-447D92BF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862</Words>
  <Characters>138</Characters>
  <Application>Microsoft Office Word</Application>
  <DocSecurity>0</DocSecurity>
  <Lines>1</Lines>
  <Paragraphs>1</Paragraphs>
  <ScaleCrop>false</ScaleCrop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username</cp:lastModifiedBy>
  <cp:revision>7</cp:revision>
  <cp:lastPrinted>2013-10-21T06:29:00Z</cp:lastPrinted>
  <dcterms:created xsi:type="dcterms:W3CDTF">2017-09-01T03:01:00Z</dcterms:created>
  <dcterms:modified xsi:type="dcterms:W3CDTF">2018-09-20T05:47:00Z</dcterms:modified>
</cp:coreProperties>
</file>